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18" w:rsidRDefault="00E66E2F" w:rsidP="00E66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внутриколледжном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контроле</w:t>
      </w:r>
    </w:p>
    <w:p w:rsidR="002E116A" w:rsidRPr="00770608" w:rsidRDefault="002E116A" w:rsidP="00770608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содержание, порядок организации и проведения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и составлено в соответствии</w:t>
      </w:r>
      <w:r w:rsidR="000721F2">
        <w:rPr>
          <w:rFonts w:ascii="Times New Roman" w:hAnsi="Times New Roman" w:cs="Times New Roman"/>
          <w:sz w:val="24"/>
          <w:szCs w:val="24"/>
        </w:rPr>
        <w:t xml:space="preserve"> с Законом РК «Об образовании».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Внутриколледжный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контроль образовательного процесса – система планомерной, целенаправленной и объективной проверки учёта и анализа состояния образовательного процесса, одна из форм руководства педагогическим коллективом. 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образовательного процесса колледжа является дальнейшее совершенствование учебно-воспитательного процесса, оперативное устранение недостатков в работе, оказание конкретной помощи инженерно-педагогическим работникам в целях повышения качества обучения и воспитания обучающихся системы профессионального образования. 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1.3. Основными задачами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являются проверка состояния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–воспитательной работы, деятельности инженерно-педагогических работников; изучение передового педагогического опыта и использование достижений научно-технического прогресса и вычислительной техники преподавателями и кураторами. Для решения этих задач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внутриколледжный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контроль необходимо проводить систематически, сочетая различные его виды и формы. 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1.4. Контроль учебно-воспитательного процесса – одна из важнейших функций директора колледжа. Она стоит в одном ряду с такими управленческими функциями, как планирование, организация, координация, учёт и анализ. Контроль выступает в роли регулятора, корректирующего деятельность администрации колледжа. 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1.5. Назначение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образовательного процесса – добиваться полного соответствия деятельности колледжа требованиям сегодняшнего дня по качеству подготовки специалистов.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Внутриколледжный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контроль включает проверку, учёт и анализ различных сторон деятельности педагогов и обучающихся, сравнения полученных результатов с поставленными целями обучения и воспитания, а также и их оценку. </w:t>
      </w:r>
    </w:p>
    <w:p w:rsidR="00E47699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1.6. Руководство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внутриколледжным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контролем осуществляет директор колледжа</w:t>
      </w:r>
      <w:r w:rsidR="000721F2">
        <w:rPr>
          <w:rFonts w:ascii="Times New Roman" w:hAnsi="Times New Roman" w:cs="Times New Roman"/>
          <w:sz w:val="24"/>
          <w:szCs w:val="24"/>
        </w:rPr>
        <w:t>.</w:t>
      </w:r>
      <w:r w:rsidRPr="000721F2">
        <w:rPr>
          <w:rFonts w:ascii="Times New Roman" w:hAnsi="Times New Roman" w:cs="Times New Roman"/>
          <w:sz w:val="24"/>
          <w:szCs w:val="24"/>
        </w:rPr>
        <w:t xml:space="preserve"> </w:t>
      </w:r>
      <w:r w:rsidR="000721F2">
        <w:rPr>
          <w:rFonts w:ascii="Times New Roman" w:hAnsi="Times New Roman" w:cs="Times New Roman"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 xml:space="preserve"> Наряду с директором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внутриколледжный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контроль осуществляют</w:t>
      </w:r>
      <w:r w:rsidR="000721F2">
        <w:rPr>
          <w:rFonts w:ascii="Times New Roman" w:hAnsi="Times New Roman" w:cs="Times New Roman"/>
          <w:sz w:val="24"/>
          <w:szCs w:val="24"/>
        </w:rPr>
        <w:t>: заместитель директора по учебной работе,</w:t>
      </w:r>
      <w:r w:rsidRPr="000721F2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учебно-методической работе, заместитель директора по </w:t>
      </w:r>
      <w:r w:rsidR="000721F2">
        <w:rPr>
          <w:rFonts w:ascii="Times New Roman" w:hAnsi="Times New Roman" w:cs="Times New Roman"/>
          <w:sz w:val="24"/>
          <w:szCs w:val="24"/>
        </w:rPr>
        <w:t xml:space="preserve"> </w:t>
      </w:r>
      <w:r w:rsidR="000C526F">
        <w:rPr>
          <w:rFonts w:ascii="Times New Roman" w:hAnsi="Times New Roman" w:cs="Times New Roman"/>
          <w:sz w:val="24"/>
          <w:szCs w:val="24"/>
        </w:rPr>
        <w:t>учебно-</w:t>
      </w:r>
      <w:r w:rsidRPr="000721F2">
        <w:rPr>
          <w:rFonts w:ascii="Times New Roman" w:hAnsi="Times New Roman" w:cs="Times New Roman"/>
          <w:sz w:val="24"/>
          <w:szCs w:val="24"/>
        </w:rPr>
        <w:t>производственно</w:t>
      </w:r>
      <w:r w:rsidR="000C526F">
        <w:rPr>
          <w:rFonts w:ascii="Times New Roman" w:hAnsi="Times New Roman" w:cs="Times New Roman"/>
          <w:sz w:val="24"/>
          <w:szCs w:val="24"/>
        </w:rPr>
        <w:t xml:space="preserve">й </w:t>
      </w:r>
      <w:r w:rsidR="000721F2">
        <w:rPr>
          <w:rFonts w:ascii="Times New Roman" w:hAnsi="Times New Roman" w:cs="Times New Roman"/>
          <w:sz w:val="24"/>
          <w:szCs w:val="24"/>
        </w:rPr>
        <w:t xml:space="preserve"> </w:t>
      </w:r>
      <w:r w:rsidR="000C526F">
        <w:rPr>
          <w:rFonts w:ascii="Times New Roman" w:hAnsi="Times New Roman" w:cs="Times New Roman"/>
          <w:sz w:val="24"/>
          <w:szCs w:val="24"/>
        </w:rPr>
        <w:t>работе</w:t>
      </w:r>
      <w:r w:rsidR="000721F2">
        <w:rPr>
          <w:rFonts w:ascii="Times New Roman" w:hAnsi="Times New Roman" w:cs="Times New Roman"/>
          <w:sz w:val="24"/>
          <w:szCs w:val="24"/>
        </w:rPr>
        <w:t xml:space="preserve">  и воспитательной работе.</w:t>
      </w:r>
    </w:p>
    <w:p w:rsidR="000C526F" w:rsidRDefault="000C526F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770608">
        <w:rPr>
          <w:rFonts w:ascii="Times New Roman" w:hAnsi="Times New Roman" w:cs="Times New Roman"/>
          <w:sz w:val="24"/>
          <w:szCs w:val="24"/>
        </w:rPr>
        <w:t xml:space="preserve">Согласно Типовым правилам деятельности организаций технического и профессионального образования утвержденных Правительством РК от 17.05 2013 № 499 </w:t>
      </w:r>
      <w:proofErr w:type="gramStart"/>
      <w:r w:rsidR="007706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70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 в организациях технического и профессионального образования относятся (</w:t>
      </w:r>
      <w:r w:rsidR="00770608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уденты, курсанты, кадеты)</w:t>
      </w:r>
      <w:r w:rsidR="00770608">
        <w:rPr>
          <w:rFonts w:ascii="Times New Roman" w:hAnsi="Times New Roman" w:cs="Times New Roman"/>
          <w:sz w:val="24"/>
          <w:szCs w:val="24"/>
        </w:rPr>
        <w:t>.</w:t>
      </w:r>
    </w:p>
    <w:p w:rsidR="00770608" w:rsidRPr="000721F2" w:rsidRDefault="00770608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99" w:rsidRPr="00770608" w:rsidRDefault="00770608" w:rsidP="00770608">
      <w:pPr>
        <w:spacing w:after="0"/>
        <w:ind w:firstLine="9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Планирование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образовательного процесса.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2.1. При планировании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необходимо предусматривать: </w:t>
      </w:r>
    </w:p>
    <w:p w:rsidR="00E47699" w:rsidRPr="000721F2" w:rsidRDefault="00E47699" w:rsidP="0007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систему проверки всех сторон учебно-воспитательного процесса, уделяя особое внимание качеству проведения учебных занятий, уровню знаний и умений обучающихся; </w:t>
      </w:r>
    </w:p>
    <w:p w:rsidR="00E47699" w:rsidRPr="000721F2" w:rsidRDefault="00E47699" w:rsidP="0007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координацию действий и единство требований со стороны руководства колледжа, контроль исполнения предложений предыдущих проверок; </w:t>
      </w:r>
    </w:p>
    <w:p w:rsidR="00E47699" w:rsidRPr="000721F2" w:rsidRDefault="00E47699" w:rsidP="0007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распределение участков контроля руководителями колледжа в соответствии с их должностью, специальностью и практическим опытом; </w:t>
      </w:r>
    </w:p>
    <w:p w:rsidR="00E47699" w:rsidRPr="000721F2" w:rsidRDefault="00E47699" w:rsidP="0007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количество учебных занятий, посещаемых каждым руководителем колледжа; </w:t>
      </w:r>
    </w:p>
    <w:p w:rsidR="00E47699" w:rsidRPr="000721F2" w:rsidRDefault="00E47699" w:rsidP="0007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мероприятия по итогам контроля. 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2.2. При планировании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следует предусматривать обязательное посещение директором колледжа не менее </w:t>
      </w:r>
      <w:r w:rsidR="00770608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0721F2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70608">
        <w:rPr>
          <w:rFonts w:ascii="Times New Roman" w:hAnsi="Times New Roman" w:cs="Times New Roman"/>
          <w:sz w:val="24"/>
          <w:szCs w:val="24"/>
        </w:rPr>
        <w:t>ого</w:t>
      </w:r>
      <w:r w:rsidRPr="000721F2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770608">
        <w:rPr>
          <w:rFonts w:ascii="Times New Roman" w:hAnsi="Times New Roman" w:cs="Times New Roman"/>
          <w:sz w:val="24"/>
          <w:szCs w:val="24"/>
        </w:rPr>
        <w:t>я</w:t>
      </w:r>
      <w:r w:rsidRPr="000721F2">
        <w:rPr>
          <w:rFonts w:ascii="Times New Roman" w:hAnsi="Times New Roman" w:cs="Times New Roman"/>
          <w:sz w:val="24"/>
          <w:szCs w:val="24"/>
        </w:rPr>
        <w:t xml:space="preserve">, </w:t>
      </w:r>
      <w:r w:rsidR="000721F2">
        <w:rPr>
          <w:rFonts w:ascii="Times New Roman" w:hAnsi="Times New Roman" w:cs="Times New Roman"/>
          <w:sz w:val="24"/>
          <w:szCs w:val="24"/>
        </w:rPr>
        <w:t xml:space="preserve">заместителем директора по УР </w:t>
      </w:r>
      <w:r w:rsidR="00770608">
        <w:rPr>
          <w:rFonts w:ascii="Times New Roman" w:hAnsi="Times New Roman" w:cs="Times New Roman"/>
          <w:sz w:val="24"/>
          <w:szCs w:val="24"/>
        </w:rPr>
        <w:lastRenderedPageBreak/>
        <w:t>двух</w:t>
      </w:r>
      <w:r w:rsidR="000721F2">
        <w:rPr>
          <w:rFonts w:ascii="Times New Roman" w:hAnsi="Times New Roman" w:cs="Times New Roman"/>
          <w:sz w:val="24"/>
          <w:szCs w:val="24"/>
        </w:rPr>
        <w:t xml:space="preserve">, </w:t>
      </w:r>
      <w:r w:rsidRPr="000721F2">
        <w:rPr>
          <w:rFonts w:ascii="Times New Roman" w:hAnsi="Times New Roman" w:cs="Times New Roman"/>
          <w:sz w:val="24"/>
          <w:szCs w:val="24"/>
        </w:rPr>
        <w:t xml:space="preserve">заместителем директора по УМР – </w:t>
      </w:r>
      <w:r w:rsidR="00770608">
        <w:rPr>
          <w:rFonts w:ascii="Times New Roman" w:hAnsi="Times New Roman" w:cs="Times New Roman"/>
          <w:sz w:val="24"/>
          <w:szCs w:val="24"/>
        </w:rPr>
        <w:t>двух</w:t>
      </w:r>
      <w:r w:rsidRPr="000721F2">
        <w:rPr>
          <w:rFonts w:ascii="Times New Roman" w:hAnsi="Times New Roman" w:cs="Times New Roman"/>
          <w:sz w:val="24"/>
          <w:szCs w:val="24"/>
        </w:rPr>
        <w:t xml:space="preserve">, заместителем директора по ВР – одного учебного занятия в течение учебного месяца. 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2.3. Планирование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осуществляется в виде самостоятельного раздела плана работы колледжа на месяц и год. При этом учитываются указания Министерства образования и науки РК, итоги учебно-воспитательной работы колледжа за прошедший учебный год, решения Педагогического совета, предложения методических комиссий и методического совета. </w:t>
      </w:r>
    </w:p>
    <w:p w:rsidR="00770608" w:rsidRDefault="00E47699" w:rsidP="00770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Конкретные цели, содержания и методы контроля, а также лица, осуществляющие его, указываются в плане контроля на месяц.</w:t>
      </w:r>
      <w:r w:rsidR="00770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608" w:rsidRDefault="00770608" w:rsidP="007706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99" w:rsidRPr="00770608" w:rsidRDefault="00770608" w:rsidP="0077060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Процедура организации 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3.1.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Основанием для проведения </w:t>
      </w:r>
      <w:proofErr w:type="spellStart"/>
      <w:r w:rsidRPr="000721F2">
        <w:rPr>
          <w:rFonts w:ascii="Times New Roman" w:eastAsia="TimesNewRomanPSMT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контроля выступают:</w:t>
      </w:r>
    </w:p>
    <w:p w:rsidR="00E47699" w:rsidRPr="000721F2" w:rsidRDefault="00E47699" w:rsidP="000721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заявление педагогического работника на аттестацию;</w:t>
      </w:r>
    </w:p>
    <w:p w:rsidR="00E47699" w:rsidRPr="000721F2" w:rsidRDefault="00E47699" w:rsidP="000721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плановый контроль;</w:t>
      </w:r>
    </w:p>
    <w:p w:rsidR="00E47699" w:rsidRPr="000721F2" w:rsidRDefault="00E47699" w:rsidP="000721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проверка состояния дел для подготовки управленческих решений;</w:t>
      </w:r>
    </w:p>
    <w:p w:rsidR="00E47699" w:rsidRPr="000721F2" w:rsidRDefault="00E47699" w:rsidP="000721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3.2.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Организация проверки состояния любого из вопросов содержания </w:t>
      </w:r>
      <w:proofErr w:type="spellStart"/>
      <w:r w:rsidRPr="000721F2">
        <w:rPr>
          <w:rFonts w:ascii="Times New Roman" w:eastAsia="TimesNewRomanPSMT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контроля состоит из следующих этапов: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определение целей контроля;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объекты контроля;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составление плана проверки;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инструктаж участников;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выбор форм и методов контроля;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констатация фактического состояния дел;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объективная оценка этого состояния;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выводы, вытекающие из оценки;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рекомендации или предложения по совершенствованию образовательного процесса в колледже или устранению недостатков;</w:t>
      </w:r>
    </w:p>
    <w:p w:rsidR="00E47699" w:rsidRPr="000721F2" w:rsidRDefault="00E47699" w:rsidP="000721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21F2">
        <w:rPr>
          <w:rFonts w:ascii="Times New Roman" w:hAnsi="Times New Roman" w:cs="Times New Roman"/>
          <w:iCs/>
          <w:sz w:val="24"/>
          <w:szCs w:val="24"/>
        </w:rPr>
        <w:t>определение сроков для ликвидации недостатков или повторный контроль.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proofErr w:type="gramStart"/>
      <w:r w:rsidRPr="000721F2">
        <w:rPr>
          <w:rFonts w:ascii="Times New Roman" w:eastAsia="TimesNewRomanPSMT" w:hAnsi="Times New Roman" w:cs="Times New Roman"/>
          <w:sz w:val="24"/>
          <w:szCs w:val="24"/>
        </w:rPr>
        <w:t>Внутриколледжный</w:t>
      </w:r>
      <w:proofErr w:type="spell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контроль осуществляет директор колледжа</w:t>
      </w:r>
      <w:r w:rsidRPr="000721F2">
        <w:rPr>
          <w:rFonts w:ascii="Times New Roman" w:hAnsi="Times New Roman" w:cs="Times New Roman"/>
          <w:sz w:val="24"/>
          <w:szCs w:val="24"/>
        </w:rPr>
        <w:t xml:space="preserve">, </w:t>
      </w:r>
      <w:r w:rsidR="000721F2">
        <w:rPr>
          <w:rFonts w:ascii="Times New Roman" w:hAnsi="Times New Roman" w:cs="Times New Roman"/>
          <w:sz w:val="24"/>
          <w:szCs w:val="24"/>
        </w:rPr>
        <w:t xml:space="preserve"> 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заместители директора </w:t>
      </w:r>
      <w:r w:rsidR="000721F2">
        <w:rPr>
          <w:rFonts w:ascii="Times New Roman" w:eastAsia="TimesNewRomanPSMT" w:hAnsi="Times New Roman" w:cs="Times New Roman"/>
          <w:sz w:val="24"/>
          <w:szCs w:val="24"/>
        </w:rPr>
        <w:t xml:space="preserve">по учебной,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по учебно-методической, </w:t>
      </w:r>
      <w:r w:rsidR="00770608">
        <w:rPr>
          <w:rFonts w:ascii="Times New Roman" w:eastAsia="TimesNewRomanPSMT" w:hAnsi="Times New Roman" w:cs="Times New Roman"/>
          <w:sz w:val="24"/>
          <w:szCs w:val="24"/>
        </w:rPr>
        <w:t xml:space="preserve">учебно-производственной,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воспитательной</w:t>
      </w:r>
      <w:r w:rsidR="000721F2">
        <w:rPr>
          <w:rFonts w:ascii="Times New Roman" w:eastAsia="TimesNewRomanPSMT" w:hAnsi="Times New Roman" w:cs="Times New Roman"/>
          <w:sz w:val="24"/>
          <w:szCs w:val="24"/>
        </w:rPr>
        <w:t xml:space="preserve"> работе</w:t>
      </w:r>
      <w:r w:rsidR="0077060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зав. отделением или созданная для этих целей комиссия.</w:t>
      </w:r>
      <w:proofErr w:type="gram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В качестве экспертов к участию в контроле могут привлекаться сторонние (компетентные) организации и отдельные специалисты.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3.4.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Директор издает приказ о сроках и цели предстоящей проверки, устанавливает срок предоставления итоговых материалов и план</w:t>
      </w:r>
      <w:r w:rsidRPr="000721F2">
        <w:rPr>
          <w:rFonts w:ascii="Times New Roman" w:hAnsi="Times New Roman" w:cs="Times New Roman"/>
          <w:sz w:val="24"/>
          <w:szCs w:val="24"/>
        </w:rPr>
        <w:t>-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3.5.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Продолжительность тематических или фронтальных проверок не должна превышать 15 дней с посещением не менее 5 учебных занятий и других мероприятий.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3.6.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При осуществлении </w:t>
      </w:r>
      <w:proofErr w:type="spellStart"/>
      <w:r w:rsidRPr="000721F2">
        <w:rPr>
          <w:rFonts w:ascii="Times New Roman" w:eastAsia="TimesNewRomanPSMT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контроля эксперты имеют право: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знакомиться с документацией в соответствии с должностными обязанностями преподавателя (календарно</w:t>
      </w:r>
      <w:r w:rsidRPr="000721F2">
        <w:rPr>
          <w:rFonts w:ascii="Times New Roman" w:hAnsi="Times New Roman" w:cs="Times New Roman"/>
          <w:sz w:val="24"/>
          <w:szCs w:val="24"/>
        </w:rPr>
        <w:t>-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тематическим планированием, поурочными планами, журналами учебных занятий</w:t>
      </w:r>
      <w:r w:rsidRPr="000721F2">
        <w:rPr>
          <w:rFonts w:ascii="Times New Roman" w:hAnsi="Times New Roman" w:cs="Times New Roman"/>
          <w:sz w:val="24"/>
          <w:szCs w:val="24"/>
        </w:rPr>
        <w:t xml:space="preserve">,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тетрадями студентов, планами воспитательной работы);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изучать практическую деятельность педагогических работников колледжа через посещение и анализ учебных занятий, внеклассных мероприятий;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анализировать статистические данные о результатах педагогической деятельности (контрольные работы, срезы и т.д.);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анализировать результаты учебно-методической, учебно-научной, опытно-экспериментальной работы преподавателя;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выявлять результаты участия обучающихся на олимпиадах, конкурсах, выставках, конференциях и т.д.;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lastRenderedPageBreak/>
        <w:t>организовывать социологические, психологические, педагогические исследования: анкетирование, тестирование обучающихся, родителей, преподавателей;</w:t>
      </w:r>
    </w:p>
    <w:p w:rsidR="00E47699" w:rsidRPr="000721F2" w:rsidRDefault="00E47699" w:rsidP="000721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делать выводы и принимать управленческие решения.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3.7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Проверяемый педагогический работник имеет право:</w:t>
      </w:r>
    </w:p>
    <w:p w:rsidR="00E47699" w:rsidRPr="000721F2" w:rsidRDefault="00E47699" w:rsidP="000721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знать сроки контроля и критерии оценки его деятельности;</w:t>
      </w:r>
    </w:p>
    <w:p w:rsidR="00E47699" w:rsidRPr="000721F2" w:rsidRDefault="00E47699" w:rsidP="000721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знать цель, содержание, виды, формы и методы контроля;</w:t>
      </w:r>
    </w:p>
    <w:p w:rsidR="00E47699" w:rsidRPr="000721F2" w:rsidRDefault="00E47699" w:rsidP="000721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своевременно знакомиться с выводами и рекомендациями администрации </w:t>
      </w:r>
      <w:r w:rsidR="00770608">
        <w:rPr>
          <w:rFonts w:ascii="Times New Roman" w:eastAsia="TimesNewRomanPSMT" w:hAnsi="Times New Roman" w:cs="Times New Roman"/>
          <w:sz w:val="24"/>
          <w:szCs w:val="24"/>
        </w:rPr>
        <w:t>колледжа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3.8.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При проведении планового контроля не требуется дополнительного предупреждения преподавателя, если в месячном плане указаны сроки контроля. Директор и его заместители могут посещать уроки преподавателей </w:t>
      </w:r>
      <w:r w:rsidR="00770608">
        <w:rPr>
          <w:rFonts w:ascii="Times New Roman" w:eastAsia="TimesNewRomanPSMT" w:hAnsi="Times New Roman" w:cs="Times New Roman"/>
          <w:sz w:val="24"/>
          <w:szCs w:val="24"/>
        </w:rPr>
        <w:t>колледжа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без предварительного предупреждения.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3.9. 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Результаты проверки оформляются в месячный срок в виде </w:t>
      </w:r>
      <w:r w:rsidRPr="00770608">
        <w:rPr>
          <w:rFonts w:ascii="Times New Roman" w:hAnsi="Times New Roman" w:cs="Times New Roman"/>
          <w:bCs/>
          <w:iCs/>
          <w:sz w:val="24"/>
          <w:szCs w:val="24"/>
        </w:rPr>
        <w:t>аналитической справки</w:t>
      </w:r>
      <w:r w:rsidRPr="00770608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в которой указывается: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цель контроля;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сроки проведения контроля</w:t>
      </w:r>
      <w:r w:rsidRPr="000721F2">
        <w:rPr>
          <w:rFonts w:ascii="Times New Roman" w:hAnsi="Times New Roman" w:cs="Times New Roman"/>
          <w:sz w:val="24"/>
          <w:szCs w:val="24"/>
        </w:rPr>
        <w:t>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состав экспертной комиссии;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какая работа проведена в процессе проверки (посещены учебные занятия, проведены контрольные работы, просмотрена учебная документация, собеседования и т.д.);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констатация фактов (что выявлено);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выводы;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рекомендации или предложения;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где подведены итоги проверки (заседание ПЦК, совещание педагогического коллектива, совещание при заместителе директора, индивидуально);</w:t>
      </w:r>
    </w:p>
    <w:p w:rsidR="00E47699" w:rsidRPr="000721F2" w:rsidRDefault="00E47699" w:rsidP="000721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дата и подпись </w:t>
      </w:r>
      <w:proofErr w:type="gramStart"/>
      <w:r w:rsidRPr="000721F2">
        <w:rPr>
          <w:rFonts w:ascii="Times New Roman" w:eastAsia="TimesNewRomanPSMT" w:hAnsi="Times New Roman" w:cs="Times New Roman"/>
          <w:sz w:val="24"/>
          <w:szCs w:val="24"/>
        </w:rPr>
        <w:t>ответственного</w:t>
      </w:r>
      <w:proofErr w:type="gram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за написание справки.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3.10. По итогам в зависимости от его формы, целей и задач, а также с учетом реального положения дел:</w:t>
      </w:r>
    </w:p>
    <w:p w:rsidR="00E47699" w:rsidRPr="000721F2" w:rsidRDefault="00E47699" w:rsidP="000721F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E47699" w:rsidRPr="000721F2" w:rsidRDefault="00E47699" w:rsidP="000721F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результаты проверок учитываются при проведении аттестации педагогических работников.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3.11. Директор </w:t>
      </w:r>
      <w:r w:rsidR="00770608">
        <w:rPr>
          <w:rFonts w:ascii="Times New Roman" w:eastAsia="TimesNewRomanPSMT" w:hAnsi="Times New Roman" w:cs="Times New Roman"/>
          <w:sz w:val="24"/>
          <w:szCs w:val="24"/>
        </w:rPr>
        <w:t>колледжа</w:t>
      </w:r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по результатам </w:t>
      </w:r>
      <w:proofErr w:type="spellStart"/>
      <w:r w:rsidRPr="000721F2">
        <w:rPr>
          <w:rFonts w:ascii="Times New Roman" w:eastAsia="TimesNewRomanPSMT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eastAsia="TimesNewRomanPSMT" w:hAnsi="Times New Roman" w:cs="Times New Roman"/>
          <w:sz w:val="24"/>
          <w:szCs w:val="24"/>
        </w:rPr>
        <w:t xml:space="preserve"> контроля принимает решения:</w:t>
      </w:r>
    </w:p>
    <w:p w:rsidR="00E47699" w:rsidRPr="000721F2" w:rsidRDefault="00E47699" w:rsidP="000721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об издании соответствующего приказа;</w:t>
      </w:r>
    </w:p>
    <w:p w:rsidR="00E47699" w:rsidRPr="000721F2" w:rsidRDefault="00E47699" w:rsidP="000721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об обсуждении итоговых материалов контроля коллегиальным органом;</w:t>
      </w:r>
    </w:p>
    <w:p w:rsidR="00E47699" w:rsidRPr="000721F2" w:rsidRDefault="00E47699" w:rsidP="000721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 проведении повторного контроля с привлечением определенных экспертов;</w:t>
      </w:r>
    </w:p>
    <w:p w:rsidR="00E47699" w:rsidRPr="000721F2" w:rsidRDefault="00E47699" w:rsidP="000721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 привлечении к дисциплинарной ответственности работников;</w:t>
      </w:r>
    </w:p>
    <w:p w:rsidR="00E47699" w:rsidRPr="000721F2" w:rsidRDefault="00E47699" w:rsidP="000721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 поощрении работников;</w:t>
      </w:r>
    </w:p>
    <w:p w:rsidR="00247478" w:rsidRPr="00247478" w:rsidRDefault="00E47699" w:rsidP="000721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иные решения в пределах своей компетенции.</w:t>
      </w:r>
      <w:r w:rsidR="0024747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47478" w:rsidRDefault="00247478" w:rsidP="00247478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NewRomanPSMT" w:hAnsi="Times New Roman" w:cs="Times New Roman"/>
          <w:sz w:val="24"/>
          <w:szCs w:val="24"/>
        </w:rPr>
      </w:pPr>
    </w:p>
    <w:p w:rsidR="00E47699" w:rsidRPr="00247478" w:rsidRDefault="00247478" w:rsidP="00247478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3. Содержание и методы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внутриколледжного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контроля образовательного процесса</w:t>
      </w:r>
    </w:p>
    <w:p w:rsidR="00E47699" w:rsidRPr="000721F2" w:rsidRDefault="00E47699" w:rsidP="000721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Внутриколледжный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контроль должен быть направлен на изучение и анализ следующих основных сторон учебно-воспитательного процесса: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качества общеобразовательного уровня и профессиональной подготовки специалистов;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учебно-методического и научно-методического уровня преподавания и состояния воспитательной работы;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выполнения учебных планов и программ, планирующей, учётной и отчётной документации;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организации индивидуальной и самостоятельной работы </w:t>
      </w:r>
      <w:proofErr w:type="gramStart"/>
      <w:r w:rsidRPr="000721F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721F2">
        <w:rPr>
          <w:rFonts w:ascii="Times New Roman" w:hAnsi="Times New Roman" w:cs="Times New Roman"/>
          <w:sz w:val="24"/>
          <w:szCs w:val="24"/>
        </w:rPr>
        <w:t xml:space="preserve">, внеклассной и кружковой работы;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организации и эффективности методической работы, выполнения индивидуальных планов работы преподавателями и кураторами;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системы работы преподавателей и кураторов, передового педагогического опыта и внедрения новых педагогических технологий обучения; </w:t>
      </w:r>
    </w:p>
    <w:p w:rsidR="00E47699" w:rsidRPr="000721F2" w:rsidRDefault="00E47699" w:rsidP="000721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состояния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–материальной базы по каждой дисциплине и специальности. </w:t>
      </w:r>
    </w:p>
    <w:p w:rsidR="00E47699" w:rsidRPr="000721F2" w:rsidRDefault="00E47699" w:rsidP="000721F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r w:rsidRPr="000721F2">
        <w:rPr>
          <w:rFonts w:ascii="Times New Roman" w:hAnsi="Times New Roman" w:cs="Times New Roman"/>
          <w:sz w:val="24"/>
          <w:szCs w:val="24"/>
        </w:rPr>
        <w:t xml:space="preserve">Основными видами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247478">
        <w:rPr>
          <w:rFonts w:ascii="Times New Roman" w:hAnsi="Times New Roman" w:cs="Times New Roman"/>
          <w:sz w:val="24"/>
          <w:szCs w:val="24"/>
        </w:rPr>
        <w:t>колледже</w:t>
      </w:r>
      <w:r w:rsidRPr="000721F2">
        <w:rPr>
          <w:rFonts w:ascii="Times New Roman" w:hAnsi="Times New Roman" w:cs="Times New Roman"/>
          <w:sz w:val="24"/>
          <w:szCs w:val="24"/>
        </w:rPr>
        <w:t xml:space="preserve"> выступают:</w:t>
      </w:r>
    </w:p>
    <w:p w:rsidR="00E47699" w:rsidRPr="000721F2" w:rsidRDefault="00E47699" w:rsidP="000721F2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предварительный контроль; </w:t>
      </w:r>
    </w:p>
    <w:p w:rsidR="00E47699" w:rsidRPr="000721F2" w:rsidRDefault="00E47699" w:rsidP="000721F2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текущий контроль; </w:t>
      </w:r>
    </w:p>
    <w:p w:rsidR="00E47699" w:rsidRPr="000721F2" w:rsidRDefault="00E47699" w:rsidP="000721F2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итоговый контроль.</w:t>
      </w:r>
    </w:p>
    <w:p w:rsidR="00E47699" w:rsidRPr="000721F2" w:rsidRDefault="00E47699" w:rsidP="000721F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bCs/>
          <w:sz w:val="24"/>
          <w:szCs w:val="24"/>
        </w:rPr>
        <w:t>Предварительный контроль</w:t>
      </w:r>
      <w:r w:rsidRPr="000721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 xml:space="preserve">направлен на предупреждение возможных ошибок в работе отдельного преподавателя по определенной теме или разделу программы, либо на разрешение педагогических и методических задач до проведения учебных, секционных, кружковых, индивидуальных, консультативных занятий со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обучающегосями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>.</w:t>
      </w:r>
    </w:p>
    <w:p w:rsidR="00E47699" w:rsidRPr="000721F2" w:rsidRDefault="00E47699" w:rsidP="000721F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bCs/>
          <w:sz w:val="24"/>
          <w:szCs w:val="24"/>
        </w:rPr>
        <w:t>Текущий контроль</w:t>
      </w:r>
      <w:r w:rsidRPr="000721F2">
        <w:rPr>
          <w:rFonts w:ascii="Times New Roman" w:hAnsi="Times New Roman" w:cs="Times New Roman"/>
          <w:sz w:val="24"/>
          <w:szCs w:val="24"/>
        </w:rPr>
        <w:t xml:space="preserve"> направлен на анализ эффективности состояния образовательного процесса в Учреждении.</w:t>
      </w:r>
    </w:p>
    <w:p w:rsidR="00E47699" w:rsidRPr="000721F2" w:rsidRDefault="00E47699" w:rsidP="000721F2">
      <w:pPr>
        <w:pStyle w:val="1"/>
        <w:tabs>
          <w:tab w:val="left" w:pos="4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bCs/>
          <w:sz w:val="24"/>
          <w:szCs w:val="24"/>
        </w:rPr>
        <w:t>Итоговый контроль</w:t>
      </w:r>
      <w:r w:rsidRPr="000721F2">
        <w:rPr>
          <w:rFonts w:ascii="Times New Roman" w:hAnsi="Times New Roman" w:cs="Times New Roman"/>
          <w:sz w:val="24"/>
          <w:szCs w:val="24"/>
        </w:rPr>
        <w:t xml:space="preserve"> направлен на обеспечение возможности обобщенного анализа результатов профессиональной деятельности преподавателей и учебной </w:t>
      </w:r>
      <w:proofErr w:type="gramStart"/>
      <w:r w:rsidRPr="000721F2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0721F2">
        <w:rPr>
          <w:rFonts w:ascii="Times New Roman" w:hAnsi="Times New Roman" w:cs="Times New Roman"/>
          <w:sz w:val="24"/>
          <w:szCs w:val="24"/>
        </w:rPr>
        <w:t xml:space="preserve"> обучающихся и на их основе осуществление планирования стратегических путей обеспечения качества образовательного процесса в Учреждении.</w:t>
      </w:r>
    </w:p>
    <w:p w:rsidR="00E47699" w:rsidRPr="000721F2" w:rsidRDefault="00E47699" w:rsidP="000721F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3.3. В рамках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возможно проведение</w:t>
      </w:r>
      <w:r w:rsidRPr="00072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оперативных проверок, </w:t>
      </w:r>
      <w:r w:rsidRPr="000721F2">
        <w:rPr>
          <w:rFonts w:ascii="Times New Roman" w:hAnsi="Times New Roman" w:cs="Times New Roman"/>
          <w:sz w:val="24"/>
          <w:szCs w:val="24"/>
        </w:rPr>
        <w:t>осуществляемых в связи с обращением обучающихся, родителей, других граждан, организаций в целях урегулирования конфликтных ситуаций в отношениях между участниками образовательного процесса.</w:t>
      </w:r>
    </w:p>
    <w:p w:rsidR="00E47699" w:rsidRPr="000721F2" w:rsidRDefault="00E47699" w:rsidP="000721F2">
      <w:pPr>
        <w:pStyle w:val="1"/>
        <w:tabs>
          <w:tab w:val="left" w:pos="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3.4. Существуют следующие формы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контроля: </w:t>
      </w:r>
    </w:p>
    <w:p w:rsidR="00E47699" w:rsidRPr="000721F2" w:rsidRDefault="00E47699" w:rsidP="000721F2">
      <w:pPr>
        <w:pStyle w:val="1"/>
        <w:numPr>
          <w:ilvl w:val="0"/>
          <w:numId w:val="5"/>
        </w:numPr>
        <w:tabs>
          <w:tab w:val="left" w:pos="4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тематический контроль;</w:t>
      </w:r>
    </w:p>
    <w:p w:rsidR="00E47699" w:rsidRPr="000721F2" w:rsidRDefault="00E47699" w:rsidP="000721F2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фронтальный контроль;</w:t>
      </w:r>
    </w:p>
    <w:p w:rsidR="00E47699" w:rsidRPr="000721F2" w:rsidRDefault="00E47699" w:rsidP="000721F2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персональный контроль.</w:t>
      </w:r>
    </w:p>
    <w:p w:rsidR="00E47699" w:rsidRPr="000721F2" w:rsidRDefault="00E47699" w:rsidP="000721F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bCs/>
          <w:iCs/>
          <w:sz w:val="24"/>
          <w:szCs w:val="24"/>
        </w:rPr>
        <w:t>Тематический контроль</w:t>
      </w:r>
      <w:r w:rsidRPr="00072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>обеспечивает глубокое изучение какого-либо конкретного вопроса в практике работы педагогического коллектива, учебной группы, ПЦК, библиотеки, персонально преподавателя или куратора и осуществляется в следующих формах: тематически-обобщающий, обобщающе-групповой, предметно-обобщающий.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iCs/>
          <w:sz w:val="24"/>
          <w:szCs w:val="24"/>
        </w:rPr>
        <w:t>Тематически-обобщающий</w:t>
      </w:r>
      <w:r w:rsidRPr="000721F2">
        <w:rPr>
          <w:rFonts w:ascii="Times New Roman" w:hAnsi="Times New Roman" w:cs="Times New Roman"/>
          <w:sz w:val="24"/>
          <w:szCs w:val="24"/>
        </w:rPr>
        <w:t xml:space="preserve"> контроль предусматривает углубленное изучение одного аспекта педагогического процесса в различных группах и по разным дисциплинам.</w:t>
      </w:r>
    </w:p>
    <w:p w:rsidR="00E47699" w:rsidRPr="000721F2" w:rsidRDefault="00E47699" w:rsidP="000721F2">
      <w:pPr>
        <w:pStyle w:val="1"/>
        <w:tabs>
          <w:tab w:val="left" w:pos="567"/>
          <w:tab w:val="left" w:pos="717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iCs/>
          <w:sz w:val="24"/>
          <w:szCs w:val="24"/>
        </w:rPr>
        <w:t>Обобщающе-групповой</w:t>
      </w:r>
      <w:r w:rsidRPr="000721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>предполагает изучение состояния образовательного процесса в одной группе.</w:t>
      </w:r>
    </w:p>
    <w:p w:rsidR="00E47699" w:rsidRPr="000721F2" w:rsidRDefault="00E47699" w:rsidP="000721F2">
      <w:pPr>
        <w:pStyle w:val="1"/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iCs/>
          <w:sz w:val="24"/>
          <w:szCs w:val="24"/>
        </w:rPr>
        <w:t>Предметно-обобщающий</w:t>
      </w:r>
      <w:r w:rsidRPr="000721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>контроль предполагает проверку качества преподавания определенного предмета в разных группах и разными преподавателями.</w:t>
      </w:r>
    </w:p>
    <w:p w:rsidR="00E47699" w:rsidRPr="000721F2" w:rsidRDefault="00E47699" w:rsidP="000721F2">
      <w:pPr>
        <w:pStyle w:val="1"/>
        <w:tabs>
          <w:tab w:val="left" w:pos="55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bCs/>
          <w:iCs/>
          <w:sz w:val="24"/>
          <w:szCs w:val="24"/>
        </w:rPr>
        <w:t>Фронтальный контроль</w:t>
      </w:r>
      <w:r w:rsidRPr="00072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>направлен на всестороннее изучение коллектива, ПЦК, библиотеки, учебной группы или результатов профессиональной деятельности преподавателя, куратора.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78">
        <w:rPr>
          <w:rFonts w:ascii="Times New Roman" w:hAnsi="Times New Roman" w:cs="Times New Roman"/>
          <w:bCs/>
          <w:iCs/>
          <w:sz w:val="24"/>
          <w:szCs w:val="24"/>
        </w:rPr>
        <w:t>Персональный контроль</w:t>
      </w:r>
      <w:r w:rsidRPr="00072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F2">
        <w:rPr>
          <w:rFonts w:ascii="Times New Roman" w:hAnsi="Times New Roman" w:cs="Times New Roman"/>
          <w:sz w:val="24"/>
          <w:szCs w:val="24"/>
        </w:rPr>
        <w:t>(имеет место, как при тематическом, так и при фронтальном виде контроля) направлен на экспертизу профессиональной компетентности педагогических работников, объективную оценку уровня результатов их профессиональной деятельности.</w:t>
      </w:r>
    </w:p>
    <w:p w:rsidR="00E47699" w:rsidRPr="000721F2" w:rsidRDefault="00E47699" w:rsidP="000721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3.5. По субъекту выделяются следующие формы контроля: административный, коллективный, взаимоконтроль и самоконтроль.</w:t>
      </w:r>
    </w:p>
    <w:p w:rsidR="00E47699" w:rsidRPr="000721F2" w:rsidRDefault="00E47699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3.6. В качестве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могут применяться следующие методы: </w:t>
      </w:r>
    </w:p>
    <w:p w:rsidR="00E47699" w:rsidRPr="000721F2" w:rsidRDefault="00E47699" w:rsidP="000721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посещение и анализ уроков производственного и теоретического обучения, внеклассных воспитательных мероприятий, кружков, секций, клубов по интересам и прочее;  </w:t>
      </w:r>
    </w:p>
    <w:p w:rsidR="00E47699" w:rsidRPr="000721F2" w:rsidRDefault="00E47699" w:rsidP="000721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анализ выполнения учебных планов и программ; </w:t>
      </w:r>
    </w:p>
    <w:p w:rsidR="00E47699" w:rsidRPr="000721F2" w:rsidRDefault="00E47699" w:rsidP="000721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непосредственная проверка уровня профессиональной подготовки обучающихся путем проведения фронтальных контрольных и проверочных работ, проведения контрольных срезов знаний на различных ее уровнях; </w:t>
      </w:r>
    </w:p>
    <w:p w:rsidR="00E47699" w:rsidRPr="000721F2" w:rsidRDefault="00E47699" w:rsidP="000721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проверка знаний и соблюдение правил техники безопасности преподавателями и обучающимися; </w:t>
      </w:r>
    </w:p>
    <w:p w:rsidR="00E47699" w:rsidRPr="000721F2" w:rsidRDefault="00E47699" w:rsidP="000721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анализ состояния учебно-планирующей документации, отчетов и статистических данных; </w:t>
      </w:r>
    </w:p>
    <w:p w:rsidR="00E47699" w:rsidRPr="000721F2" w:rsidRDefault="00E47699" w:rsidP="000721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 xml:space="preserve">проверка эффективности использования учебно-наглядных пособий, технических средств обучения, оборудования, </w:t>
      </w:r>
      <w:r w:rsidR="00247478">
        <w:rPr>
          <w:rFonts w:ascii="Times New Roman" w:hAnsi="Times New Roman" w:cs="Times New Roman"/>
          <w:sz w:val="24"/>
          <w:szCs w:val="24"/>
        </w:rPr>
        <w:t>ИКТ</w:t>
      </w:r>
      <w:r w:rsidRPr="000721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изучение документации;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наблюдение за организацией образовательного процесса;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lastRenderedPageBreak/>
        <w:t>экспертиза;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интервьюирование;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опрос участников образовательного процесса;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анкетирование;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контрольные срезы;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тестирование;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социальный опрос;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мониторинг;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письменный и устный опрос;</w:t>
      </w:r>
    </w:p>
    <w:p w:rsidR="00E47699" w:rsidRPr="000721F2" w:rsidRDefault="00E47699" w:rsidP="000721F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изучение документации;</w:t>
      </w:r>
    </w:p>
    <w:p w:rsidR="00247478" w:rsidRDefault="00E47699" w:rsidP="00DD13C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721F2">
        <w:rPr>
          <w:rFonts w:ascii="Times New Roman" w:eastAsia="TimesNewRomanPSMT" w:hAnsi="Times New Roman" w:cs="Times New Roman"/>
          <w:sz w:val="24"/>
          <w:szCs w:val="24"/>
        </w:rPr>
        <w:t>беседа</w:t>
      </w:r>
      <w:r w:rsidR="00DD13CB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247478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</w:p>
    <w:p w:rsidR="00247478" w:rsidRDefault="00247478" w:rsidP="00247478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NewRomanPSMT" w:hAnsi="Times New Roman" w:cs="Times New Roman"/>
          <w:sz w:val="24"/>
          <w:szCs w:val="24"/>
        </w:rPr>
      </w:pPr>
    </w:p>
    <w:p w:rsidR="00E47699" w:rsidRPr="00247478" w:rsidRDefault="00247478" w:rsidP="00247478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4. Учет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внутриколледжного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контроля образовательного процесса.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:rsidR="00E47699" w:rsidRPr="000721F2" w:rsidRDefault="00E47699" w:rsidP="000721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4.</w:t>
      </w:r>
      <w:r w:rsidR="0024747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721F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721F2"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контроля директором колледжа или </w:t>
      </w:r>
      <w:r w:rsidR="00DD13CB">
        <w:rPr>
          <w:rFonts w:ascii="Times New Roman" w:hAnsi="Times New Roman" w:cs="Times New Roman"/>
          <w:sz w:val="24"/>
          <w:szCs w:val="24"/>
        </w:rPr>
        <w:t xml:space="preserve">заместителем директора по учебной работе, </w:t>
      </w:r>
      <w:r w:rsidRPr="000721F2">
        <w:rPr>
          <w:rFonts w:ascii="Times New Roman" w:hAnsi="Times New Roman" w:cs="Times New Roman"/>
          <w:sz w:val="24"/>
          <w:szCs w:val="24"/>
        </w:rPr>
        <w:t xml:space="preserve">заместителем </w:t>
      </w:r>
      <w:r w:rsidR="00DD13C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0721F2">
        <w:rPr>
          <w:rFonts w:ascii="Times New Roman" w:hAnsi="Times New Roman" w:cs="Times New Roman"/>
          <w:sz w:val="24"/>
          <w:szCs w:val="24"/>
        </w:rPr>
        <w:t xml:space="preserve">по учебно-методической работе периодически могут издаваться дополнительные приказы и распоряжения. Вопросы, требующие коллективного анализа и решения, выносятся на обсуждение предметно-цикловых комиссий. </w:t>
      </w:r>
    </w:p>
    <w:p w:rsidR="00E47699" w:rsidRPr="000721F2" w:rsidRDefault="00E47699" w:rsidP="000721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21F2">
        <w:rPr>
          <w:rFonts w:ascii="Times New Roman" w:hAnsi="Times New Roman" w:cs="Times New Roman"/>
          <w:sz w:val="24"/>
          <w:szCs w:val="24"/>
        </w:rPr>
        <w:t>4.</w:t>
      </w:r>
      <w:r w:rsidR="00247478">
        <w:rPr>
          <w:rFonts w:ascii="Times New Roman" w:hAnsi="Times New Roman" w:cs="Times New Roman"/>
          <w:sz w:val="24"/>
          <w:szCs w:val="24"/>
        </w:rPr>
        <w:t>2</w:t>
      </w:r>
      <w:r w:rsidRPr="000721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уроков преподавателями с целью изучения опыта работы осуществляется не менее двух раз в месяц. Отчетность о </w:t>
      </w:r>
      <w:proofErr w:type="spellStart"/>
      <w:r w:rsidRPr="000721F2">
        <w:rPr>
          <w:rFonts w:ascii="Times New Roman" w:hAnsi="Times New Roman" w:cs="Times New Roman"/>
          <w:sz w:val="24"/>
          <w:szCs w:val="24"/>
        </w:rPr>
        <w:t>взаимопосещении</w:t>
      </w:r>
      <w:proofErr w:type="spellEnd"/>
      <w:r w:rsidRPr="000721F2">
        <w:rPr>
          <w:rFonts w:ascii="Times New Roman" w:hAnsi="Times New Roman" w:cs="Times New Roman"/>
          <w:sz w:val="24"/>
          <w:szCs w:val="24"/>
        </w:rPr>
        <w:t xml:space="preserve"> уроков хранится у </w:t>
      </w:r>
      <w:r w:rsidR="00DD13CB">
        <w:rPr>
          <w:rFonts w:ascii="Times New Roman" w:hAnsi="Times New Roman" w:cs="Times New Roman"/>
          <w:sz w:val="24"/>
          <w:szCs w:val="24"/>
        </w:rPr>
        <w:t>председателя ПЦК</w:t>
      </w:r>
      <w:r w:rsidRPr="000721F2">
        <w:rPr>
          <w:rFonts w:ascii="Times New Roman" w:hAnsi="Times New Roman" w:cs="Times New Roman"/>
          <w:sz w:val="24"/>
          <w:szCs w:val="24"/>
        </w:rPr>
        <w:t>.</w:t>
      </w:r>
    </w:p>
    <w:p w:rsidR="00E47699" w:rsidRPr="000721F2" w:rsidRDefault="00E47699" w:rsidP="000721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699" w:rsidRPr="000721F2" w:rsidRDefault="00DD13CB" w:rsidP="00072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E9A" w:rsidRPr="000721F2" w:rsidRDefault="002B2E9A" w:rsidP="000721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2E9A" w:rsidRPr="000721F2" w:rsidSect="00072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E3A"/>
    <w:multiLevelType w:val="hybridMultilevel"/>
    <w:tmpl w:val="22A6B6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4110E"/>
    <w:multiLevelType w:val="multilevel"/>
    <w:tmpl w:val="56C6748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1E1E1014"/>
    <w:multiLevelType w:val="hybridMultilevel"/>
    <w:tmpl w:val="0D9EE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F7E40"/>
    <w:multiLevelType w:val="multilevel"/>
    <w:tmpl w:val="56C6748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2E9B2CAE"/>
    <w:multiLevelType w:val="multilevel"/>
    <w:tmpl w:val="56C6748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3AD4233A"/>
    <w:multiLevelType w:val="multilevel"/>
    <w:tmpl w:val="AC88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74D41"/>
    <w:multiLevelType w:val="hybridMultilevel"/>
    <w:tmpl w:val="BAB2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849DC"/>
    <w:multiLevelType w:val="hybridMultilevel"/>
    <w:tmpl w:val="5C907D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0B33386"/>
    <w:multiLevelType w:val="multilevel"/>
    <w:tmpl w:val="56C6748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53744B3B"/>
    <w:multiLevelType w:val="hybridMultilevel"/>
    <w:tmpl w:val="FF702C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E5C473F"/>
    <w:multiLevelType w:val="multilevel"/>
    <w:tmpl w:val="1D34993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>
    <w:nsid w:val="5E716E03"/>
    <w:multiLevelType w:val="hybridMultilevel"/>
    <w:tmpl w:val="57E2D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2A7D00"/>
    <w:multiLevelType w:val="hybridMultilevel"/>
    <w:tmpl w:val="6C08D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2F20C1"/>
    <w:multiLevelType w:val="multilevel"/>
    <w:tmpl w:val="56C6748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68C17E07"/>
    <w:multiLevelType w:val="hybridMultilevel"/>
    <w:tmpl w:val="458C64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4"/>
  </w:num>
  <w:num w:numId="5">
    <w:abstractNumId w:val="2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699"/>
    <w:rsid w:val="000721F2"/>
    <w:rsid w:val="000C526F"/>
    <w:rsid w:val="00247478"/>
    <w:rsid w:val="002B2E9A"/>
    <w:rsid w:val="002E116A"/>
    <w:rsid w:val="00314A69"/>
    <w:rsid w:val="00447618"/>
    <w:rsid w:val="004D0CC1"/>
    <w:rsid w:val="00564B62"/>
    <w:rsid w:val="006514BF"/>
    <w:rsid w:val="00770608"/>
    <w:rsid w:val="007F46EF"/>
    <w:rsid w:val="009E5F16"/>
    <w:rsid w:val="00BE51BB"/>
    <w:rsid w:val="00DD13CB"/>
    <w:rsid w:val="00E47699"/>
    <w:rsid w:val="00E6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47699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List Paragraph"/>
    <w:basedOn w:val="a"/>
    <w:uiPriority w:val="34"/>
    <w:qFormat/>
    <w:rsid w:val="002E116A"/>
    <w:pPr>
      <w:ind w:left="720"/>
      <w:contextualSpacing/>
    </w:pPr>
  </w:style>
  <w:style w:type="paragraph" w:styleId="a4">
    <w:name w:val="Body Text"/>
    <w:basedOn w:val="a"/>
    <w:link w:val="a5"/>
    <w:rsid w:val="000C526F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Основной текст Знак"/>
    <w:basedOn w:val="a0"/>
    <w:link w:val="a4"/>
    <w:rsid w:val="000C526F"/>
    <w:rPr>
      <w:rFonts w:ascii="Times New Roman" w:eastAsia="Times New Roman" w:hAnsi="Times New Roman" w:cs="Times New Roman"/>
      <w:sz w:val="36"/>
      <w:szCs w:val="24"/>
    </w:rPr>
  </w:style>
  <w:style w:type="character" w:styleId="a6">
    <w:name w:val="Strong"/>
    <w:basedOn w:val="a0"/>
    <w:uiPriority w:val="22"/>
    <w:qFormat/>
    <w:rsid w:val="000C5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2017-02-09T07:08:00Z</dcterms:created>
  <dcterms:modified xsi:type="dcterms:W3CDTF">2017-11-03T05:20:00Z</dcterms:modified>
</cp:coreProperties>
</file>